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643" w:rsidRDefault="00BE5643" w:rsidP="00BE5643">
      <w:pPr>
        <w:bidi/>
        <w:spacing w:line="240" w:lineRule="auto"/>
        <w:jc w:val="center"/>
        <w:rPr>
          <w:rFonts w:ascii="Blackoak Std" w:hAnsi="Blackoak Std" w:cs="B Nazanin"/>
          <w:b/>
          <w:bCs/>
          <w:kern w:val="28"/>
          <w:sz w:val="56"/>
          <w:szCs w:val="56"/>
          <w:lang w:bidi="fa-IR"/>
        </w:rPr>
      </w:pPr>
      <w:r>
        <w:rPr>
          <w:noProof/>
          <w:sz w:val="40"/>
          <w:szCs w:val="40"/>
          <w:lang w:bidi="fa-IR"/>
        </w:rPr>
        <w:drawing>
          <wp:inline distT="0" distB="0" distL="0" distR="0">
            <wp:extent cx="4286250" cy="5876925"/>
            <wp:effectExtent l="0" t="0" r="0" b="9525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43" w:rsidRDefault="00BE5643" w:rsidP="00BE5643">
      <w:pPr>
        <w:bidi/>
        <w:spacing w:line="240" w:lineRule="auto"/>
        <w:jc w:val="center"/>
        <w:rPr>
          <w:rFonts w:ascii="Blackoak Std" w:hAnsi="Blackoak Std" w:cs="B Nazanin"/>
          <w:b/>
          <w:bCs/>
          <w:kern w:val="28"/>
          <w:sz w:val="56"/>
          <w:szCs w:val="56"/>
          <w:lang w:bidi="fa-IR"/>
        </w:rPr>
      </w:pPr>
    </w:p>
    <w:p w:rsidR="00BE5643" w:rsidRDefault="00BE5643" w:rsidP="00BE5643">
      <w:pPr>
        <w:bidi/>
        <w:spacing w:line="240" w:lineRule="auto"/>
        <w:jc w:val="center"/>
        <w:rPr>
          <w:rFonts w:ascii="Blackoak Std" w:hAnsi="Blackoak Std" w:cs="B Nazanin"/>
          <w:b/>
          <w:bCs/>
          <w:kern w:val="28"/>
          <w:sz w:val="56"/>
          <w:szCs w:val="56"/>
          <w:lang w:bidi="fa-IR"/>
        </w:rPr>
      </w:pPr>
    </w:p>
    <w:p w:rsidR="00BE5643" w:rsidRDefault="00BE5643" w:rsidP="00BE5643">
      <w:pPr>
        <w:bidi/>
        <w:spacing w:line="240" w:lineRule="auto"/>
        <w:jc w:val="center"/>
        <w:rPr>
          <w:rFonts w:ascii="Blackoak Std" w:hAnsi="Blackoak Std" w:cs="B Nazanin" w:hint="cs"/>
          <w:b/>
          <w:bCs/>
          <w:kern w:val="28"/>
          <w:sz w:val="56"/>
          <w:szCs w:val="56"/>
          <w:rtl/>
          <w:lang w:bidi="fa-IR"/>
        </w:rPr>
      </w:pPr>
      <w:r>
        <w:rPr>
          <w:rFonts w:ascii="Blackoak Std" w:hAnsi="Blackoak Std" w:cs="B Nazanin"/>
          <w:b/>
          <w:bCs/>
          <w:noProof/>
          <w:kern w:val="28"/>
          <w:sz w:val="56"/>
          <w:szCs w:val="56"/>
          <w:lang w:bidi="fa-IR"/>
        </w:rPr>
        <w:lastRenderedPageBreak/>
        <w:drawing>
          <wp:inline distT="0" distB="0" distL="0" distR="0">
            <wp:extent cx="866775" cy="1304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43" w:rsidRDefault="00BE5643" w:rsidP="00BE5643">
      <w:pPr>
        <w:bidi/>
        <w:spacing w:after="0" w:line="240" w:lineRule="auto"/>
        <w:jc w:val="center"/>
        <w:rPr>
          <w:rFonts w:ascii="Blackoak Std" w:hAnsi="Blackoak Std" w:cs="B Nazanin" w:hint="cs"/>
          <w:b/>
          <w:bCs/>
          <w:kern w:val="28"/>
          <w:sz w:val="32"/>
          <w:szCs w:val="32"/>
          <w:rtl/>
          <w:lang w:bidi="fa-IR"/>
        </w:rPr>
      </w:pPr>
      <w:r>
        <w:rPr>
          <w:rFonts w:ascii="Blackoak Std" w:hAnsi="Blackoak Std" w:cs="B Nazanin" w:hint="cs"/>
          <w:b/>
          <w:bCs/>
          <w:kern w:val="28"/>
          <w:sz w:val="32"/>
          <w:szCs w:val="32"/>
          <w:rtl/>
          <w:lang w:bidi="fa-IR"/>
        </w:rPr>
        <w:t>دانشگاه آزاد اسلامی</w:t>
      </w:r>
    </w:p>
    <w:p w:rsidR="00BE5643" w:rsidRDefault="00BE5643" w:rsidP="00BE5643">
      <w:pPr>
        <w:bidi/>
        <w:spacing w:after="0" w:line="240" w:lineRule="auto"/>
        <w:jc w:val="center"/>
        <w:rPr>
          <w:rFonts w:ascii="Blackoak Std" w:hAnsi="Blackoak Std" w:cs="B Nazanin" w:hint="cs"/>
          <w:b/>
          <w:bCs/>
          <w:kern w:val="28"/>
          <w:sz w:val="34"/>
          <w:szCs w:val="34"/>
          <w:rtl/>
          <w:lang w:bidi="fa-IR"/>
        </w:rPr>
      </w:pPr>
      <w:r>
        <w:rPr>
          <w:rFonts w:ascii="Blackoak Std" w:hAnsi="Blackoak Std" w:cs="B Nazanin" w:hint="cs"/>
          <w:b/>
          <w:bCs/>
          <w:kern w:val="28"/>
          <w:sz w:val="34"/>
          <w:szCs w:val="34"/>
          <w:rtl/>
          <w:lang w:bidi="fa-IR"/>
        </w:rPr>
        <w:t>واحد تهران جنوب</w:t>
      </w:r>
    </w:p>
    <w:p w:rsidR="00BE5643" w:rsidRDefault="00BE5643" w:rsidP="00BE5643">
      <w:pPr>
        <w:bidi/>
        <w:spacing w:after="120" w:line="240" w:lineRule="auto"/>
        <w:jc w:val="center"/>
        <w:rPr>
          <w:rFonts w:ascii="Blackoak Std" w:hAnsi="Blackoak Std" w:cs="B Nazanin" w:hint="cs"/>
          <w:b/>
          <w:bCs/>
          <w:kern w:val="28"/>
          <w:sz w:val="30"/>
          <w:szCs w:val="30"/>
          <w:rtl/>
          <w:lang w:bidi="fa-IR"/>
        </w:rPr>
      </w:pPr>
      <w:r>
        <w:rPr>
          <w:rFonts w:ascii="Blackoak Std" w:hAnsi="Blackoak Std" w:cs="B Nazanin" w:hint="cs"/>
          <w:b/>
          <w:bCs/>
          <w:kern w:val="28"/>
          <w:sz w:val="30"/>
          <w:szCs w:val="30"/>
          <w:rtl/>
          <w:lang w:bidi="fa-IR"/>
        </w:rPr>
        <w:t>دانشکده ف</w:t>
      </w:r>
      <w:bookmarkStart w:id="0" w:name="_GoBack"/>
      <w:bookmarkEnd w:id="0"/>
      <w:r>
        <w:rPr>
          <w:rFonts w:ascii="Blackoak Std" w:hAnsi="Blackoak Std" w:cs="B Nazanin" w:hint="cs"/>
          <w:b/>
          <w:bCs/>
          <w:kern w:val="28"/>
          <w:sz w:val="30"/>
          <w:szCs w:val="30"/>
          <w:rtl/>
          <w:lang w:bidi="fa-IR"/>
        </w:rPr>
        <w:t>نی مهندسی</w:t>
      </w:r>
    </w:p>
    <w:p w:rsidR="00BE5643" w:rsidRDefault="00BE5643" w:rsidP="00BE5643">
      <w:pPr>
        <w:bidi/>
        <w:spacing w:before="240" w:after="0" w:line="240" w:lineRule="auto"/>
        <w:jc w:val="center"/>
        <w:rPr>
          <w:rFonts w:ascii="Blackoak Std" w:hAnsi="Blackoak Std" w:cs="B Nazanin"/>
          <w:b/>
          <w:bCs/>
          <w:kern w:val="28"/>
          <w:sz w:val="30"/>
          <w:szCs w:val="30"/>
          <w:lang w:bidi="fa-IR"/>
        </w:rPr>
      </w:pPr>
    </w:p>
    <w:p w:rsidR="00BE5643" w:rsidRDefault="00BE5643" w:rsidP="00BE5643">
      <w:pPr>
        <w:bidi/>
        <w:spacing w:before="240" w:after="0" w:line="240" w:lineRule="auto"/>
        <w:jc w:val="center"/>
        <w:rPr>
          <w:rFonts w:ascii="Blackoak Std" w:hAnsi="Blackoak Std" w:cs="B Nazanin" w:hint="cs"/>
          <w:b/>
          <w:bCs/>
          <w:kern w:val="28"/>
          <w:sz w:val="30"/>
          <w:szCs w:val="30"/>
          <w:rtl/>
          <w:lang w:bidi="fa-IR"/>
        </w:rPr>
      </w:pPr>
    </w:p>
    <w:p w:rsidR="00BE5643" w:rsidRDefault="00BE5643" w:rsidP="00BE5643">
      <w:pPr>
        <w:bidi/>
        <w:spacing w:before="240" w:after="0" w:line="240" w:lineRule="auto"/>
        <w:jc w:val="center"/>
        <w:rPr>
          <w:rFonts w:ascii="Blackoak Std" w:hAnsi="Blackoak Std" w:cs="B Nazanin" w:hint="cs"/>
          <w:b/>
          <w:bCs/>
          <w:kern w:val="28"/>
          <w:sz w:val="32"/>
          <w:szCs w:val="32"/>
          <w:rtl/>
          <w:lang w:bidi="fa-IR"/>
        </w:rPr>
      </w:pPr>
      <w:r>
        <w:rPr>
          <w:rFonts w:ascii="Blackoak Std" w:hAnsi="Blackoak Std" w:cs="B Nazanin" w:hint="cs"/>
          <w:b/>
          <w:bCs/>
          <w:kern w:val="28"/>
          <w:sz w:val="32"/>
          <w:szCs w:val="32"/>
          <w:rtl/>
          <w:lang w:bidi="fa-IR"/>
        </w:rPr>
        <w:t>عنوان:</w:t>
      </w:r>
    </w:p>
    <w:p w:rsidR="00BE5643" w:rsidRDefault="00BE5643" w:rsidP="00BE5643">
      <w:pPr>
        <w:bidi/>
        <w:spacing w:before="240" w:after="0" w:line="240" w:lineRule="auto"/>
        <w:jc w:val="center"/>
        <w:rPr>
          <w:rFonts w:ascii="Blackoak Std" w:hAnsi="Blackoak Std" w:cs="B Zar" w:hint="cs"/>
          <w:b/>
          <w:bCs/>
          <w:kern w:val="28"/>
          <w:sz w:val="44"/>
          <w:szCs w:val="44"/>
          <w:rtl/>
          <w:lang w:bidi="fa-IR"/>
        </w:rPr>
      </w:pPr>
    </w:p>
    <w:p w:rsidR="00BE5643" w:rsidRDefault="00BE5643" w:rsidP="00BE5643">
      <w:pPr>
        <w:bidi/>
        <w:spacing w:line="240" w:lineRule="auto"/>
        <w:jc w:val="center"/>
        <w:rPr>
          <w:rFonts w:ascii="Blackoak Std" w:hAnsi="Blackoak Std" w:cs="B Zar" w:hint="cs"/>
          <w:b/>
          <w:bCs/>
          <w:kern w:val="28"/>
          <w:sz w:val="44"/>
          <w:szCs w:val="44"/>
          <w:rtl/>
          <w:lang w:bidi="fa-IR"/>
        </w:rPr>
      </w:pPr>
      <w:r>
        <w:rPr>
          <w:rFonts w:ascii="Blackoak Std" w:hAnsi="Blackoak Std" w:cs="B Zar" w:hint="cs"/>
          <w:b/>
          <w:bCs/>
          <w:kern w:val="28"/>
          <w:sz w:val="44"/>
          <w:szCs w:val="44"/>
          <w:rtl/>
          <w:lang w:bidi="fa-IR"/>
        </w:rPr>
        <w:t>بررسی شبکه های حسگر بی سیم در نقاط انطباق پذیری معماری میان افزار</w:t>
      </w:r>
    </w:p>
    <w:p w:rsidR="00BE5643" w:rsidRDefault="00BE5643" w:rsidP="00BE5643">
      <w:pPr>
        <w:bidi/>
        <w:spacing w:line="240" w:lineRule="auto"/>
        <w:jc w:val="center"/>
        <w:rPr>
          <w:rFonts w:ascii="Blackoak Std" w:hAnsi="Blackoak Std" w:cs="B Nazanin" w:hint="cs"/>
          <w:b/>
          <w:bCs/>
          <w:kern w:val="28"/>
          <w:sz w:val="36"/>
          <w:szCs w:val="36"/>
          <w:rtl/>
          <w:lang w:bidi="fa-IR"/>
        </w:rPr>
      </w:pPr>
    </w:p>
    <w:p w:rsidR="00BE5643" w:rsidRDefault="00BE5643" w:rsidP="00BE5643">
      <w:pPr>
        <w:bidi/>
        <w:spacing w:after="0" w:line="240" w:lineRule="auto"/>
        <w:jc w:val="center"/>
        <w:rPr>
          <w:rFonts w:ascii="Blackoak Std" w:hAnsi="Blackoak Std" w:cs="B Nazanin" w:hint="cs"/>
          <w:b/>
          <w:bCs/>
          <w:kern w:val="28"/>
          <w:sz w:val="32"/>
          <w:szCs w:val="32"/>
          <w:rtl/>
          <w:lang w:bidi="fa-IR"/>
        </w:rPr>
      </w:pPr>
      <w:r>
        <w:rPr>
          <w:rFonts w:ascii="Blackoak Std" w:hAnsi="Blackoak Std" w:cs="B Nazanin" w:hint="cs"/>
          <w:b/>
          <w:bCs/>
          <w:kern w:val="28"/>
          <w:sz w:val="32"/>
          <w:szCs w:val="32"/>
          <w:rtl/>
          <w:lang w:bidi="fa-IR"/>
        </w:rPr>
        <w:t>استاد راهنما</w:t>
      </w:r>
    </w:p>
    <w:p w:rsidR="00BE5643" w:rsidRDefault="00BE5643" w:rsidP="00BE5643">
      <w:pPr>
        <w:bidi/>
        <w:spacing w:line="240" w:lineRule="auto"/>
        <w:jc w:val="center"/>
        <w:rPr>
          <w:rFonts w:ascii="Blackoak Std" w:hAnsi="Blackoak Std" w:cs="B Nazanin" w:hint="cs"/>
          <w:b/>
          <w:bCs/>
          <w:kern w:val="28"/>
          <w:sz w:val="32"/>
          <w:szCs w:val="32"/>
          <w:rtl/>
          <w:lang w:bidi="fa-IR"/>
        </w:rPr>
      </w:pPr>
      <w:r>
        <w:rPr>
          <w:rFonts w:ascii="Blackoak Std" w:hAnsi="Blackoak Std" w:cs="B Nazanin"/>
          <w:b/>
          <w:bCs/>
          <w:kern w:val="28"/>
          <w:sz w:val="32"/>
          <w:szCs w:val="32"/>
          <w:lang w:bidi="fa-IR"/>
        </w:rPr>
        <w:t xml:space="preserve"> </w:t>
      </w:r>
    </w:p>
    <w:p w:rsidR="00BE5643" w:rsidRDefault="00BE5643" w:rsidP="00BE5643">
      <w:pPr>
        <w:bidi/>
        <w:spacing w:after="0" w:line="240" w:lineRule="auto"/>
        <w:jc w:val="center"/>
        <w:rPr>
          <w:rFonts w:ascii="Blackoak Std" w:hAnsi="Blackoak Std" w:cs="B Nazanin" w:hint="cs"/>
          <w:b/>
          <w:bCs/>
          <w:kern w:val="28"/>
          <w:sz w:val="32"/>
          <w:szCs w:val="32"/>
          <w:rtl/>
          <w:lang w:bidi="fa-IR"/>
        </w:rPr>
      </w:pPr>
      <w:r>
        <w:rPr>
          <w:rFonts w:ascii="Blackoak Std" w:hAnsi="Blackoak Std" w:cs="B Nazanin" w:hint="cs"/>
          <w:b/>
          <w:bCs/>
          <w:kern w:val="28"/>
          <w:sz w:val="32"/>
          <w:szCs w:val="32"/>
          <w:rtl/>
          <w:lang w:bidi="fa-IR"/>
        </w:rPr>
        <w:t>نام و نام خانوادگی</w:t>
      </w:r>
    </w:p>
    <w:p w:rsidR="00BE5643" w:rsidRDefault="00BE5643" w:rsidP="00BE5643">
      <w:pPr>
        <w:bidi/>
        <w:spacing w:line="240" w:lineRule="auto"/>
        <w:jc w:val="center"/>
        <w:rPr>
          <w:rFonts w:ascii="Blackoak Std" w:hAnsi="Blackoak Std" w:cs="B Nazanin" w:hint="cs"/>
          <w:b/>
          <w:bCs/>
          <w:kern w:val="28"/>
          <w:sz w:val="32"/>
          <w:szCs w:val="32"/>
          <w:rtl/>
          <w:lang w:bidi="fa-IR"/>
        </w:rPr>
      </w:pPr>
      <w:r>
        <w:rPr>
          <w:rFonts w:ascii="Blackoak Std" w:hAnsi="Blackoak Std" w:cs="B Nazanin"/>
          <w:b/>
          <w:bCs/>
          <w:kern w:val="28"/>
          <w:sz w:val="32"/>
          <w:szCs w:val="32"/>
          <w:lang w:bidi="fa-IR"/>
        </w:rPr>
        <w:t xml:space="preserve"> </w:t>
      </w:r>
    </w:p>
    <w:p w:rsidR="00BE5643" w:rsidRDefault="00BE5643" w:rsidP="00BE5643">
      <w:pPr>
        <w:bidi/>
        <w:spacing w:line="240" w:lineRule="auto"/>
        <w:jc w:val="center"/>
        <w:rPr>
          <w:rFonts w:ascii="Blackoak Std" w:hAnsi="Blackoak Std" w:cs="B Nazanin"/>
          <w:b/>
          <w:bCs/>
          <w:kern w:val="28"/>
          <w:sz w:val="32"/>
          <w:szCs w:val="32"/>
          <w:lang w:bidi="fa-IR"/>
        </w:rPr>
      </w:pPr>
    </w:p>
    <w:p w:rsidR="00BE5643" w:rsidRDefault="00BE5643" w:rsidP="00BE5643">
      <w:pPr>
        <w:bidi/>
        <w:spacing w:line="240" w:lineRule="auto"/>
        <w:jc w:val="center"/>
        <w:rPr>
          <w:rFonts w:ascii="Blackoak Std" w:hAnsi="Blackoak Std" w:cs="B Nazanin" w:hint="cs"/>
          <w:b/>
          <w:bCs/>
          <w:kern w:val="28"/>
          <w:sz w:val="32"/>
          <w:szCs w:val="32"/>
          <w:rtl/>
          <w:lang w:bidi="fa-IR"/>
        </w:rPr>
      </w:pPr>
    </w:p>
    <w:p w:rsidR="00BE5643" w:rsidRDefault="00BE5643" w:rsidP="00BE5643">
      <w:pPr>
        <w:spacing w:after="0" w:line="360" w:lineRule="auto"/>
        <w:rPr>
          <w:rFonts w:cs="B Nazanin"/>
          <w:sz w:val="32"/>
          <w:szCs w:val="32"/>
          <w:lang w:bidi="fa-IR"/>
        </w:rPr>
        <w:sectPr w:rsidR="00BE5643">
          <w:pgSz w:w="12240" w:h="15840"/>
          <w:pgMar w:top="1440" w:right="1440" w:bottom="1440" w:left="1440" w:header="720" w:footer="720" w:gutter="0"/>
          <w:pgNumType w:fmt="arabicAbjad"/>
          <w:cols w:space="720"/>
        </w:sectPr>
      </w:pPr>
    </w:p>
    <w:p w:rsidR="00BE5643" w:rsidRDefault="00BE5643" w:rsidP="00BE5643">
      <w:pPr>
        <w:pStyle w:val="Heading1"/>
        <w:bidi/>
        <w:spacing w:line="360" w:lineRule="auto"/>
        <w:jc w:val="center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>فهرست مطالب</w:t>
      </w:r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r>
        <w:rPr>
          <w:rFonts w:cs="B Nazanin"/>
          <w:sz w:val="36"/>
          <w:szCs w:val="36"/>
          <w:rtl/>
          <w:lang w:bidi="fa-IR"/>
        </w:rPr>
        <w:fldChar w:fldCharType="begin"/>
      </w:r>
      <w:r>
        <w:rPr>
          <w:rFonts w:cs="B Nazanin"/>
          <w:sz w:val="36"/>
          <w:szCs w:val="36"/>
          <w:lang w:bidi="fa-IR"/>
        </w:rPr>
        <w:instrText xml:space="preserve"> TOC \o "1-3" \h \z \u </w:instrText>
      </w:r>
      <w:r>
        <w:rPr>
          <w:rFonts w:cs="B Nazanin"/>
          <w:sz w:val="36"/>
          <w:szCs w:val="36"/>
          <w:rtl/>
          <w:lang w:bidi="fa-IR"/>
        </w:rPr>
        <w:fldChar w:fldCharType="separate"/>
      </w:r>
      <w:hyperlink r:id="rId7" w:anchor="_Toc316281872" w:history="1">
        <w:r>
          <w:rPr>
            <w:rStyle w:val="Hyperlink"/>
            <w:noProof/>
            <w:sz w:val="30"/>
            <w:szCs w:val="30"/>
            <w:rtl/>
            <w:lang w:bidi="fa-IR"/>
          </w:rPr>
          <w:t>چکیده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_Toc316281872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1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8" w:anchor="_Toc316281873" w:history="1">
        <w:r>
          <w:rPr>
            <w:rStyle w:val="Hyperlink"/>
            <w:noProof/>
            <w:sz w:val="30"/>
            <w:szCs w:val="30"/>
            <w:rtl/>
          </w:rPr>
          <w:t>فصل اول:ارایه کلیات پیرامون شبکه های حسگر بی سیم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_Toc316281873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2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9" w:anchor="_Toc316281874" w:history="1">
        <w:r>
          <w:rPr>
            <w:rStyle w:val="Hyperlink"/>
            <w:rFonts w:eastAsia="Times New Roman"/>
            <w:noProof/>
            <w:sz w:val="30"/>
            <w:szCs w:val="30"/>
            <w:rtl/>
          </w:rPr>
          <w:t>1.1مقدمه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_Toc316281874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3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10" w:anchor="_Toc316281875" w:history="1">
        <w:r>
          <w:rPr>
            <w:rStyle w:val="Hyperlink"/>
            <w:rFonts w:eastAsia="Times New Roman"/>
            <w:noProof/>
            <w:sz w:val="30"/>
            <w:szCs w:val="30"/>
          </w:rPr>
          <w:t>2.1</w:t>
        </w:r>
        <w:r>
          <w:rPr>
            <w:rStyle w:val="Hyperlink"/>
            <w:rFonts w:eastAsia="Times New Roman"/>
            <w:noProof/>
            <w:sz w:val="30"/>
            <w:szCs w:val="30"/>
            <w:rtl/>
          </w:rPr>
          <w:t xml:space="preserve"> </w:t>
        </w:r>
        <w:r>
          <w:rPr>
            <w:rStyle w:val="Hyperlink"/>
            <w:rFonts w:eastAsia="Times New Roman" w:hint="cs"/>
            <w:noProof/>
            <w:sz w:val="30"/>
            <w:szCs w:val="30"/>
            <w:rtl/>
          </w:rPr>
          <w:t>معرفی شبکه های حسگر بی سیم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_Toc316281875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4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11" w:anchor="_Toc316281876" w:history="1">
        <w:r>
          <w:rPr>
            <w:rStyle w:val="Hyperlink"/>
            <w:rFonts w:ascii="Calibri,Bold" w:hAnsi="Calibri,Bold"/>
            <w:noProof/>
            <w:sz w:val="30"/>
            <w:szCs w:val="30"/>
          </w:rPr>
          <w:t>1.2.1</w:t>
        </w:r>
        <w:r>
          <w:rPr>
            <w:rStyle w:val="Hyperlink"/>
            <w:noProof/>
            <w:sz w:val="30"/>
            <w:szCs w:val="30"/>
            <w:rtl/>
          </w:rPr>
          <w:t>ساختار</w:t>
        </w:r>
        <w:r>
          <w:rPr>
            <w:rStyle w:val="Hyperlink"/>
            <w:rFonts w:hint="cs"/>
            <w:noProof/>
            <w:sz w:val="30"/>
            <w:szCs w:val="30"/>
          </w:rPr>
          <w:t xml:space="preserve"> </w:t>
        </w:r>
        <w:r>
          <w:rPr>
            <w:rStyle w:val="Hyperlink"/>
            <w:noProof/>
            <w:sz w:val="30"/>
            <w:szCs w:val="30"/>
            <w:rtl/>
          </w:rPr>
          <w:t>خودکار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_Toc316281876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6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12" w:anchor="_Toc316281877" w:history="1">
        <w:r>
          <w:rPr>
            <w:rStyle w:val="Hyperlink"/>
            <w:rFonts w:ascii="Cambria,Bold" w:hAnsi="Cambria,Bold"/>
            <w:noProof/>
            <w:sz w:val="30"/>
            <w:szCs w:val="30"/>
          </w:rPr>
          <w:t>2.2.1</w:t>
        </w:r>
        <w:r>
          <w:rPr>
            <w:rStyle w:val="Hyperlink"/>
            <w:noProof/>
            <w:sz w:val="30"/>
            <w:szCs w:val="30"/>
            <w:rtl/>
          </w:rPr>
          <w:t>ساختار</w:t>
        </w:r>
        <w:r>
          <w:rPr>
            <w:rStyle w:val="Hyperlink"/>
            <w:rFonts w:hint="cs"/>
            <w:noProof/>
            <w:sz w:val="30"/>
            <w:szCs w:val="30"/>
          </w:rPr>
          <w:t xml:space="preserve"> </w:t>
        </w:r>
        <w:r>
          <w:rPr>
            <w:rStyle w:val="Hyperlink"/>
            <w:noProof/>
            <w:sz w:val="30"/>
            <w:szCs w:val="30"/>
            <w:rtl/>
          </w:rPr>
          <w:t>نیمه</w:t>
        </w:r>
        <w:r>
          <w:rPr>
            <w:rStyle w:val="Hyperlink"/>
            <w:rFonts w:hint="cs"/>
            <w:noProof/>
            <w:sz w:val="30"/>
            <w:szCs w:val="30"/>
          </w:rPr>
          <w:t xml:space="preserve"> </w:t>
        </w:r>
        <w:r>
          <w:rPr>
            <w:rStyle w:val="Hyperlink"/>
            <w:noProof/>
            <w:sz w:val="30"/>
            <w:szCs w:val="30"/>
            <w:rtl/>
          </w:rPr>
          <w:t>خودکار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_Toc316281877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6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13" w:anchor="_Toc316281878" w:history="1">
        <w:r>
          <w:rPr>
            <w:rStyle w:val="Hyperlink"/>
            <w:rFonts w:ascii="Calibri" w:hAnsi="Calibri"/>
            <w:noProof/>
            <w:sz w:val="30"/>
            <w:szCs w:val="30"/>
          </w:rPr>
          <w:t xml:space="preserve">3.2.1 </w:t>
        </w:r>
        <w:r>
          <w:rPr>
            <w:rStyle w:val="Hyperlink"/>
            <w:noProof/>
            <w:sz w:val="30"/>
            <w:szCs w:val="30"/>
            <w:rtl/>
          </w:rPr>
          <w:t>ساختمان</w:t>
        </w:r>
        <w:r>
          <w:rPr>
            <w:rStyle w:val="Hyperlink"/>
            <w:rFonts w:hint="cs"/>
            <w:noProof/>
            <w:sz w:val="30"/>
            <w:szCs w:val="30"/>
          </w:rPr>
          <w:t xml:space="preserve"> </w:t>
        </w:r>
        <w:r>
          <w:rPr>
            <w:rStyle w:val="Hyperlink"/>
            <w:noProof/>
            <w:sz w:val="30"/>
            <w:szCs w:val="30"/>
            <w:rtl/>
          </w:rPr>
          <w:t>گره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_Toc316281878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6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14" w:anchor="_Toc316281879" w:history="1">
        <w:r>
          <w:rPr>
            <w:rStyle w:val="Hyperlink"/>
            <w:rFonts w:ascii="Arial" w:hAnsi="Arial"/>
            <w:noProof/>
            <w:sz w:val="30"/>
            <w:szCs w:val="30"/>
          </w:rPr>
          <w:t>.3.1</w:t>
        </w:r>
        <w:r>
          <w:rPr>
            <w:rStyle w:val="Hyperlink"/>
            <w:noProof/>
            <w:sz w:val="30"/>
            <w:szCs w:val="30"/>
            <w:rtl/>
          </w:rPr>
          <w:t>ویژگی‌های عمومی یك شبكه حسگر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_Toc316281879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7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15" w:anchor="_Toc316281880" w:history="1">
        <w:r>
          <w:rPr>
            <w:rStyle w:val="Hyperlink"/>
            <w:noProof/>
            <w:sz w:val="30"/>
            <w:szCs w:val="30"/>
            <w:rtl/>
          </w:rPr>
          <w:t>فصل دوم: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_Toc316281880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9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16" w:anchor="_Toc316281881" w:history="1">
        <w:r>
          <w:rPr>
            <w:rStyle w:val="Hyperlink"/>
            <w:noProof/>
            <w:sz w:val="30"/>
            <w:szCs w:val="30"/>
            <w:rtl/>
          </w:rPr>
          <w:t>طراحی یک پلت فرم  شبکه های حسگر بی سیم برای تشخیص و شناسایی رویداد های نادر، تصادفی و بی دوام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_Toc316281881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9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17" w:anchor="_Toc316281882" w:history="1">
        <w:r>
          <w:rPr>
            <w:rStyle w:val="Hyperlink"/>
            <w:noProof/>
            <w:sz w:val="30"/>
            <w:szCs w:val="30"/>
            <w:rtl/>
            <w:lang w:bidi="fa-IR"/>
          </w:rPr>
          <w:t>1.2 دیدگاه کلی طراحی پلت فرم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_Toc316281882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10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18" w:anchor="_Toc316281883" w:history="1">
        <w:r>
          <w:rPr>
            <w:rStyle w:val="Hyperlink"/>
            <w:noProof/>
            <w:sz w:val="30"/>
            <w:szCs w:val="30"/>
            <w:rtl/>
            <w:lang w:bidi="fa-IR"/>
          </w:rPr>
          <w:t>2.2مقیاس پذیری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_Toc316281883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13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19" w:anchor="_Toc316281884" w:history="1">
        <w:r>
          <w:rPr>
            <w:rStyle w:val="Hyperlink"/>
            <w:noProof/>
            <w:sz w:val="30"/>
            <w:szCs w:val="30"/>
            <w:rtl/>
            <w:lang w:bidi="fa-IR"/>
          </w:rPr>
          <w:t>1.3.2 سنسورها</w:t>
        </w:r>
        <w:r>
          <w:rPr>
            <w:rStyle w:val="Hyperlink"/>
            <w:noProof/>
            <w:sz w:val="30"/>
            <w:szCs w:val="30"/>
            <w:lang w:bidi="fa-IR"/>
          </w:rPr>
          <w:t> </w:t>
        </w:r>
        <w:r>
          <w:rPr>
            <w:rStyle w:val="Hyperlink"/>
            <w:noProof/>
            <w:sz w:val="30"/>
            <w:szCs w:val="30"/>
            <w:rtl/>
            <w:lang w:bidi="fa-IR"/>
          </w:rPr>
          <w:t>برای</w:t>
        </w:r>
        <w:r>
          <w:rPr>
            <w:rStyle w:val="Hyperlink"/>
            <w:noProof/>
            <w:sz w:val="30"/>
            <w:szCs w:val="30"/>
            <w:lang w:bidi="fa-IR"/>
          </w:rPr>
          <w:t> </w:t>
        </w:r>
        <w:r>
          <w:rPr>
            <w:rStyle w:val="Hyperlink"/>
            <w:noProof/>
            <w:sz w:val="30"/>
            <w:szCs w:val="30"/>
            <w:rtl/>
            <w:lang w:bidi="fa-IR"/>
          </w:rPr>
          <w:t>تشخیص</w:t>
        </w:r>
        <w:r>
          <w:rPr>
            <w:rStyle w:val="Hyperlink"/>
            <w:noProof/>
            <w:sz w:val="30"/>
            <w:szCs w:val="30"/>
            <w:lang w:bidi="fa-IR"/>
          </w:rPr>
          <w:t> </w:t>
        </w:r>
        <w:r>
          <w:rPr>
            <w:rStyle w:val="Hyperlink"/>
            <w:noProof/>
            <w:sz w:val="30"/>
            <w:szCs w:val="30"/>
            <w:rtl/>
            <w:lang w:bidi="fa-IR"/>
          </w:rPr>
          <w:t>و طبقه بندی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_Toc316281884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16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20" w:anchor="_Toc316281885" w:history="1">
        <w:r>
          <w:rPr>
            <w:rStyle w:val="Hyperlink"/>
            <w:noProof/>
            <w:sz w:val="30"/>
            <w:szCs w:val="30"/>
            <w:rtl/>
            <w:lang w:bidi="fa-IR"/>
          </w:rPr>
          <w:t>2.3.2 دستیابی به</w:t>
        </w:r>
        <w:r>
          <w:rPr>
            <w:rStyle w:val="Hyperlink"/>
            <w:noProof/>
            <w:sz w:val="30"/>
            <w:szCs w:val="30"/>
            <w:lang w:bidi="fa-IR"/>
          </w:rPr>
          <w:t> </w:t>
        </w:r>
        <w:r>
          <w:rPr>
            <w:rStyle w:val="Hyperlink"/>
            <w:noProof/>
            <w:sz w:val="30"/>
            <w:szCs w:val="30"/>
            <w:rtl/>
            <w:lang w:bidi="fa-IR"/>
          </w:rPr>
          <w:t>طول عمر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_Toc316281885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20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21" w:anchor="_Toc316281886" w:history="1">
        <w:r>
          <w:rPr>
            <w:rStyle w:val="Hyperlink"/>
            <w:noProof/>
            <w:sz w:val="30"/>
            <w:szCs w:val="30"/>
            <w:rtl/>
            <w:lang w:bidi="fa-IR"/>
          </w:rPr>
          <w:t>4.2 دوباره</w:t>
        </w:r>
        <w:r>
          <w:rPr>
            <w:rStyle w:val="Hyperlink"/>
            <w:noProof/>
            <w:sz w:val="30"/>
            <w:szCs w:val="30"/>
            <w:lang w:bidi="fa-IR"/>
          </w:rPr>
          <w:t> </w:t>
        </w:r>
        <w:r>
          <w:rPr>
            <w:rStyle w:val="Hyperlink"/>
            <w:noProof/>
            <w:sz w:val="30"/>
            <w:szCs w:val="30"/>
            <w:rtl/>
            <w:lang w:bidi="fa-IR"/>
          </w:rPr>
          <w:t>آماده سازی</w:t>
        </w:r>
        <w:r>
          <w:rPr>
            <w:rStyle w:val="Hyperlink"/>
            <w:rFonts w:hint="cs"/>
            <w:noProof/>
            <w:sz w:val="30"/>
            <w:szCs w:val="30"/>
            <w:lang w:bidi="fa-IR"/>
          </w:rPr>
          <w:t xml:space="preserve"> </w:t>
        </w:r>
        <w:r>
          <w:rPr>
            <w:rStyle w:val="Hyperlink"/>
            <w:noProof/>
            <w:sz w:val="30"/>
            <w:szCs w:val="30"/>
            <w:rtl/>
            <w:lang w:bidi="fa-IR"/>
          </w:rPr>
          <w:t>قابل بازیابی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_Toc316281886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23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22" w:anchor="_Toc316281887" w:history="1">
        <w:r>
          <w:rPr>
            <w:rStyle w:val="Hyperlink"/>
            <w:noProof/>
            <w:sz w:val="30"/>
            <w:szCs w:val="30"/>
            <w:rtl/>
            <w:lang w:bidi="fa-IR"/>
          </w:rPr>
          <w:t>5.2 بسته بندی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_Toc316281887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26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23" w:anchor="_Toc316281888" w:history="1">
        <w:r>
          <w:rPr>
            <w:rStyle w:val="Hyperlink"/>
            <w:noProof/>
            <w:sz w:val="30"/>
            <w:szCs w:val="30"/>
            <w:rtl/>
            <w:lang w:bidi="fa-IR"/>
          </w:rPr>
          <w:t>6.2. مباحثه (گفتگو) :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_Toc316281888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27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24" w:anchor="_Toc316281889" w:history="1">
        <w:r>
          <w:rPr>
            <w:rStyle w:val="Hyperlink"/>
            <w:noProof/>
            <w:sz w:val="30"/>
            <w:szCs w:val="30"/>
            <w:rtl/>
            <w:lang w:bidi="fa-IR"/>
          </w:rPr>
          <w:t>7.2 ارزیابی طراحی پلت فرم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_Toc316281889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31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25" w:anchor="_Toc316281890" w:history="1">
        <w:r>
          <w:rPr>
            <w:rStyle w:val="Hyperlink"/>
            <w:noProof/>
            <w:sz w:val="30"/>
            <w:szCs w:val="30"/>
            <w:rtl/>
          </w:rPr>
          <w:t>فصل سوم</w:t>
        </w:r>
        <w:r>
          <w:rPr>
            <w:rStyle w:val="Hyperlink"/>
            <w:noProof/>
            <w:sz w:val="30"/>
            <w:szCs w:val="30"/>
          </w:rPr>
          <w:t xml:space="preserve"> :</w:t>
        </w:r>
        <w:r>
          <w:rPr>
            <w:rStyle w:val="Hyperlink"/>
            <w:noProof/>
            <w:sz w:val="30"/>
            <w:szCs w:val="30"/>
            <w:rtl/>
          </w:rPr>
          <w:t xml:space="preserve"> </w:t>
        </w:r>
        <w:r>
          <w:rPr>
            <w:rStyle w:val="Hyperlink"/>
            <w:rFonts w:hint="cs"/>
            <w:noProof/>
            <w:sz w:val="30"/>
            <w:szCs w:val="30"/>
            <w:rtl/>
          </w:rPr>
          <w:t>میان افزار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_Toc316281890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33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26" w:anchor="_Toc316281891" w:history="1">
        <w:r>
          <w:rPr>
            <w:rStyle w:val="Hyperlink"/>
            <w:noProof/>
            <w:sz w:val="30"/>
            <w:szCs w:val="30"/>
            <w:rtl/>
          </w:rPr>
          <w:t>1.3 کاربرد میان افزار در شبکه ی حسگر بی سیم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_Toc316281891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34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27" w:anchor="_Toc316281892" w:history="1">
        <w:r>
          <w:rPr>
            <w:rStyle w:val="Hyperlink"/>
            <w:noProof/>
            <w:sz w:val="30"/>
            <w:szCs w:val="30"/>
            <w:rtl/>
          </w:rPr>
          <w:t>1.1.3 موارد استفاده میان افزار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_Toc316281892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37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28" w:anchor="_Toc316281893" w:history="1">
        <w:r>
          <w:rPr>
            <w:rStyle w:val="Hyperlink"/>
            <w:noProof/>
            <w:sz w:val="30"/>
            <w:szCs w:val="30"/>
            <w:rtl/>
          </w:rPr>
          <w:t>2.1.3 نقش های عملیاتی میان افزار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_Toc316281893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39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29" w:anchor="_Toc316281894" w:history="1">
        <w:r>
          <w:rPr>
            <w:rStyle w:val="Hyperlink"/>
            <w:noProof/>
            <w:sz w:val="30"/>
            <w:szCs w:val="30"/>
            <w:rtl/>
          </w:rPr>
          <w:t>3.1.3 سناریوهایی برای تغییر رفتار میان افزار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_Toc316281894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41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30" w:anchor="_Toc316281895" w:history="1">
        <w:r>
          <w:rPr>
            <w:rStyle w:val="Hyperlink"/>
            <w:noProof/>
            <w:sz w:val="30"/>
            <w:szCs w:val="30"/>
            <w:rtl/>
          </w:rPr>
          <w:t>2.3 بررسی اجمالی میان  افزار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_Toc316281895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43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31" w:anchor="_Toc316281896" w:history="1">
        <w:r>
          <w:rPr>
            <w:rStyle w:val="Hyperlink"/>
            <w:noProof/>
            <w:sz w:val="30"/>
            <w:szCs w:val="30"/>
            <w:rtl/>
          </w:rPr>
          <w:t>1.2.3چارچوب خدمات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_Toc316281896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43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32" w:anchor="_Toc316281897" w:history="1">
        <w:r>
          <w:rPr>
            <w:rStyle w:val="Hyperlink"/>
            <w:noProof/>
            <w:sz w:val="30"/>
            <w:szCs w:val="30"/>
            <w:rtl/>
          </w:rPr>
          <w:t>2.2.3مشخصات درخواست خدمات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_Toc316281897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49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33" w:anchor="_Toc316281898" w:history="1">
        <w:r>
          <w:rPr>
            <w:rStyle w:val="Hyperlink"/>
            <w:noProof/>
            <w:sz w:val="30"/>
            <w:szCs w:val="30"/>
            <w:rtl/>
          </w:rPr>
          <w:t>1.2.2.3مثالی برای مشخصات درخواست خدمات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_Toc316281898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50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34" w:anchor="_Toc316281899" w:history="1">
        <w:r>
          <w:rPr>
            <w:rStyle w:val="Hyperlink"/>
            <w:noProof/>
            <w:sz w:val="30"/>
            <w:szCs w:val="30"/>
            <w:rtl/>
          </w:rPr>
          <w:t>3.2.3 ترکیب خدمات معتبر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_Toc316281899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50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35" w:anchor="_Toc316281900" w:history="1">
        <w:r>
          <w:rPr>
            <w:rStyle w:val="Hyperlink"/>
            <w:noProof/>
            <w:sz w:val="30"/>
            <w:szCs w:val="30"/>
            <w:rtl/>
          </w:rPr>
          <w:t>4.2.3 کنترل استفاده از منابع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_Toc316281900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55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36" w:anchor="_Toc316281901" w:history="1">
        <w:r>
          <w:rPr>
            <w:rStyle w:val="Hyperlink"/>
            <w:noProof/>
            <w:sz w:val="30"/>
            <w:szCs w:val="30"/>
            <w:rtl/>
          </w:rPr>
          <w:t>3.3 امتیاز سازگاری در میان افزار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_Toc316281901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56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37" w:anchor="_Toc316281902" w:history="1">
        <w:r>
          <w:rPr>
            <w:rStyle w:val="Hyperlink"/>
            <w:noProof/>
            <w:sz w:val="30"/>
            <w:szCs w:val="30"/>
            <w:rtl/>
          </w:rPr>
          <w:t>1.3.3 ظرفیت جریان فرایند برنامه ریزی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_Toc316281902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60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38" w:anchor="_Toc316281903" w:history="1">
        <w:r>
          <w:rPr>
            <w:rStyle w:val="Hyperlink"/>
            <w:noProof/>
            <w:sz w:val="30"/>
            <w:szCs w:val="30"/>
            <w:rtl/>
          </w:rPr>
          <w:t xml:space="preserve">2.3.3 </w:t>
        </w:r>
        <w:r>
          <w:rPr>
            <w:rStyle w:val="Hyperlink"/>
            <w:noProof/>
            <w:sz w:val="30"/>
            <w:szCs w:val="30"/>
          </w:rPr>
          <w:t> </w:t>
        </w:r>
        <w:r>
          <w:rPr>
            <w:rStyle w:val="Hyperlink"/>
            <w:noProof/>
            <w:sz w:val="30"/>
            <w:szCs w:val="30"/>
            <w:rtl/>
          </w:rPr>
          <w:t>زیر</w:t>
        </w:r>
        <w:r>
          <w:rPr>
            <w:rStyle w:val="Hyperlink"/>
            <w:noProof/>
            <w:sz w:val="30"/>
            <w:szCs w:val="30"/>
          </w:rPr>
          <w:t> </w:t>
        </w:r>
        <w:r>
          <w:rPr>
            <w:rStyle w:val="Hyperlink"/>
            <w:noProof/>
            <w:sz w:val="30"/>
            <w:szCs w:val="30"/>
            <w:rtl/>
          </w:rPr>
          <w:t>فرآیندهای</w:t>
        </w:r>
        <w:r>
          <w:rPr>
            <w:rStyle w:val="Hyperlink"/>
            <w:noProof/>
            <w:sz w:val="30"/>
            <w:szCs w:val="30"/>
          </w:rPr>
          <w:t> </w:t>
        </w:r>
        <w:r>
          <w:rPr>
            <w:rStyle w:val="Hyperlink"/>
            <w:noProof/>
            <w:sz w:val="30"/>
            <w:szCs w:val="30"/>
            <w:rtl/>
          </w:rPr>
          <w:t>فرآیند</w:t>
        </w:r>
        <w:r>
          <w:rPr>
            <w:rStyle w:val="Hyperlink"/>
            <w:noProof/>
            <w:sz w:val="30"/>
            <w:szCs w:val="30"/>
          </w:rPr>
          <w:t> </w:t>
        </w:r>
        <w:r>
          <w:rPr>
            <w:rStyle w:val="Hyperlink"/>
            <w:noProof/>
            <w:sz w:val="30"/>
            <w:szCs w:val="30"/>
            <w:rtl/>
          </w:rPr>
          <w:t>منابع</w:t>
        </w:r>
        <w:r>
          <w:rPr>
            <w:rStyle w:val="Hyperlink"/>
            <w:noProof/>
            <w:sz w:val="30"/>
            <w:szCs w:val="30"/>
          </w:rPr>
          <w:t> </w:t>
        </w:r>
        <w:r>
          <w:rPr>
            <w:rStyle w:val="Hyperlink"/>
            <w:noProof/>
            <w:sz w:val="30"/>
            <w:szCs w:val="30"/>
            <w:rtl/>
          </w:rPr>
          <w:t>محاسبه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_Toc316281903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63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39" w:anchor="_Toc316281904" w:history="1">
        <w:r>
          <w:rPr>
            <w:rStyle w:val="Hyperlink"/>
            <w:noProof/>
            <w:sz w:val="30"/>
            <w:szCs w:val="30"/>
            <w:rtl/>
          </w:rPr>
          <w:t xml:space="preserve">3.3.3 </w:t>
        </w:r>
        <w:r>
          <w:rPr>
            <w:rStyle w:val="Hyperlink"/>
            <w:noProof/>
            <w:sz w:val="30"/>
            <w:szCs w:val="30"/>
          </w:rPr>
          <w:t> </w:t>
        </w:r>
        <w:r>
          <w:rPr>
            <w:rStyle w:val="Hyperlink"/>
            <w:noProof/>
            <w:sz w:val="30"/>
            <w:szCs w:val="30"/>
            <w:rtl/>
          </w:rPr>
          <w:t>زیر</w:t>
        </w:r>
        <w:r>
          <w:rPr>
            <w:rStyle w:val="Hyperlink"/>
            <w:noProof/>
            <w:sz w:val="30"/>
            <w:szCs w:val="30"/>
          </w:rPr>
          <w:t> </w:t>
        </w:r>
        <w:r>
          <w:rPr>
            <w:rStyle w:val="Hyperlink"/>
            <w:noProof/>
            <w:sz w:val="30"/>
            <w:szCs w:val="30"/>
            <w:rtl/>
          </w:rPr>
          <w:t>روند</w:t>
        </w:r>
        <w:r>
          <w:rPr>
            <w:rStyle w:val="Hyperlink"/>
            <w:noProof/>
            <w:sz w:val="30"/>
            <w:szCs w:val="30"/>
          </w:rPr>
          <w:t> </w:t>
        </w:r>
        <w:r>
          <w:rPr>
            <w:rStyle w:val="Hyperlink"/>
            <w:noProof/>
            <w:sz w:val="30"/>
            <w:szCs w:val="30"/>
            <w:rtl/>
          </w:rPr>
          <w:t>رزرو از روند منابع :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_Toc316281904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68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40" w:anchor="_Toc316281905" w:history="1">
        <w:r>
          <w:rPr>
            <w:rStyle w:val="Hyperlink"/>
            <w:noProof/>
            <w:sz w:val="30"/>
            <w:szCs w:val="30"/>
            <w:rtl/>
          </w:rPr>
          <w:t>4.3.3  نقاط</w:t>
        </w:r>
        <w:r>
          <w:rPr>
            <w:rStyle w:val="Hyperlink"/>
            <w:noProof/>
            <w:sz w:val="30"/>
            <w:szCs w:val="30"/>
          </w:rPr>
          <w:t> </w:t>
        </w:r>
        <w:r>
          <w:rPr>
            <w:rStyle w:val="Hyperlink"/>
            <w:noProof/>
            <w:sz w:val="30"/>
            <w:szCs w:val="30"/>
            <w:rtl/>
          </w:rPr>
          <w:t>سازگاری</w:t>
        </w:r>
        <w:r>
          <w:rPr>
            <w:rStyle w:val="Hyperlink"/>
            <w:noProof/>
            <w:sz w:val="30"/>
            <w:szCs w:val="30"/>
          </w:rPr>
          <w:t> </w:t>
        </w:r>
        <w:r>
          <w:rPr>
            <w:rStyle w:val="Hyperlink"/>
            <w:noProof/>
            <w:sz w:val="30"/>
            <w:szCs w:val="30"/>
            <w:rtl/>
          </w:rPr>
          <w:t>در</w:t>
        </w:r>
        <w:r>
          <w:rPr>
            <w:rStyle w:val="Hyperlink"/>
            <w:noProof/>
            <w:sz w:val="30"/>
            <w:szCs w:val="30"/>
          </w:rPr>
          <w:t> </w:t>
        </w:r>
        <w:r>
          <w:rPr>
            <w:rStyle w:val="Hyperlink"/>
            <w:noProof/>
            <w:sz w:val="30"/>
            <w:szCs w:val="30"/>
            <w:rtl/>
          </w:rPr>
          <w:t>قابلیت</w:t>
        </w:r>
        <w:r>
          <w:rPr>
            <w:rStyle w:val="Hyperlink"/>
            <w:noProof/>
            <w:sz w:val="30"/>
            <w:szCs w:val="30"/>
          </w:rPr>
          <w:t> </w:t>
        </w:r>
        <w:r>
          <w:rPr>
            <w:rStyle w:val="Hyperlink"/>
            <w:noProof/>
            <w:sz w:val="30"/>
            <w:szCs w:val="30"/>
            <w:rtl/>
          </w:rPr>
          <w:t>های</w:t>
        </w:r>
        <w:r>
          <w:rPr>
            <w:rStyle w:val="Hyperlink"/>
            <w:noProof/>
            <w:sz w:val="30"/>
            <w:szCs w:val="30"/>
          </w:rPr>
          <w:t> </w:t>
        </w:r>
        <w:r>
          <w:rPr>
            <w:rStyle w:val="Hyperlink"/>
            <w:noProof/>
            <w:sz w:val="30"/>
            <w:szCs w:val="30"/>
            <w:rtl/>
          </w:rPr>
          <w:t>برنامه ریزی</w:t>
        </w:r>
        <w:r>
          <w:rPr>
            <w:rStyle w:val="Hyperlink"/>
            <w:noProof/>
            <w:sz w:val="30"/>
            <w:szCs w:val="30"/>
          </w:rPr>
          <w:t> </w:t>
        </w:r>
        <w:r>
          <w:rPr>
            <w:rStyle w:val="Hyperlink"/>
            <w:noProof/>
            <w:sz w:val="30"/>
            <w:szCs w:val="30"/>
            <w:rtl/>
          </w:rPr>
          <w:t>ظرفیت :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_Toc316281905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70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41" w:anchor="_Toc316281906" w:history="1">
        <w:r>
          <w:rPr>
            <w:rStyle w:val="Hyperlink"/>
            <w:noProof/>
            <w:sz w:val="30"/>
            <w:szCs w:val="30"/>
          </w:rPr>
          <w:t>4.3</w:t>
        </w:r>
        <w:r>
          <w:rPr>
            <w:rStyle w:val="Hyperlink"/>
            <w:noProof/>
            <w:sz w:val="30"/>
            <w:szCs w:val="30"/>
            <w:rtl/>
          </w:rPr>
          <w:t xml:space="preserve"> </w:t>
        </w:r>
        <w:r>
          <w:rPr>
            <w:rStyle w:val="Hyperlink"/>
            <w:rFonts w:hint="cs"/>
            <w:noProof/>
            <w:sz w:val="30"/>
            <w:szCs w:val="30"/>
            <w:rtl/>
          </w:rPr>
          <w:t>اجرا و ارزیابی: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_Toc316281906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74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42" w:anchor="_Toc316281907" w:history="1">
        <w:r>
          <w:rPr>
            <w:rStyle w:val="Hyperlink"/>
            <w:noProof/>
            <w:sz w:val="30"/>
            <w:szCs w:val="30"/>
            <w:rtl/>
          </w:rPr>
          <w:t>فصل چهارم: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_Toc316281907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84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43" w:anchor="_Toc316281908" w:history="1">
        <w:r>
          <w:rPr>
            <w:rStyle w:val="Hyperlink"/>
            <w:noProof/>
            <w:sz w:val="30"/>
            <w:szCs w:val="30"/>
            <w:rtl/>
          </w:rPr>
          <w:t>نتیجه طراحی میان افزار برای شبکه های حس گر بی سیم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_Toc316281908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84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44" w:anchor="_Toc316281909" w:history="1">
        <w:r>
          <w:rPr>
            <w:rStyle w:val="Hyperlink"/>
            <w:noProof/>
            <w:sz w:val="30"/>
            <w:szCs w:val="30"/>
            <w:rtl/>
            <w:lang w:bidi="fa-IR"/>
          </w:rPr>
          <w:t xml:space="preserve">1.4. </w:t>
        </w:r>
        <w:r>
          <w:rPr>
            <w:rStyle w:val="Hyperlink"/>
            <w:noProof/>
            <w:sz w:val="30"/>
            <w:szCs w:val="30"/>
            <w:rtl/>
          </w:rPr>
          <w:t xml:space="preserve">بررسی </w:t>
        </w:r>
        <w:r>
          <w:rPr>
            <w:rStyle w:val="Hyperlink"/>
            <w:rFonts w:ascii="Arial" w:hAnsi="Arial" w:cs="B Nazanin" w:hint="cs"/>
            <w:noProof/>
            <w:sz w:val="30"/>
            <w:szCs w:val="30"/>
            <w:rtl/>
          </w:rPr>
          <w:t>اجمالی</w:t>
        </w:r>
        <w:r>
          <w:rPr>
            <w:rStyle w:val="Hyperlink"/>
            <w:noProof/>
            <w:sz w:val="30"/>
            <w:szCs w:val="30"/>
            <w:rtl/>
          </w:rPr>
          <w:t xml:space="preserve"> </w:t>
        </w:r>
        <w:r>
          <w:rPr>
            <w:rStyle w:val="Hyperlink"/>
            <w:rFonts w:ascii="Arial" w:hAnsi="Arial" w:cs="B Nazanin" w:hint="cs"/>
            <w:noProof/>
            <w:sz w:val="30"/>
            <w:szCs w:val="30"/>
            <w:rtl/>
          </w:rPr>
          <w:t>از خوشه(سلول) بر اساس معماري ميان افزار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_Toc316281909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85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45" w:anchor="_Toc316281910" w:history="1">
        <w:r>
          <w:rPr>
            <w:rStyle w:val="Hyperlink"/>
            <w:noProof/>
            <w:sz w:val="30"/>
            <w:szCs w:val="30"/>
            <w:rtl/>
          </w:rPr>
          <w:t xml:space="preserve">1.1.4 لایه </w:t>
        </w:r>
        <w:r>
          <w:rPr>
            <w:rStyle w:val="Hyperlink"/>
            <w:rFonts w:ascii="Arial" w:hAnsi="Arial" w:cs="B Nazanin" w:hint="cs"/>
            <w:noProof/>
            <w:sz w:val="30"/>
            <w:szCs w:val="30"/>
            <w:rtl/>
          </w:rPr>
          <w:t>كلاستر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_Toc316281910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87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46" w:anchor="_Toc316281911" w:history="1">
        <w:r>
          <w:rPr>
            <w:rStyle w:val="Hyperlink"/>
            <w:noProof/>
            <w:sz w:val="30"/>
            <w:szCs w:val="30"/>
            <w:rtl/>
          </w:rPr>
          <w:t xml:space="preserve">2.1.4 لايه منابع </w:t>
        </w:r>
        <w:r>
          <w:rPr>
            <w:rStyle w:val="Hyperlink"/>
            <w:rFonts w:ascii="Arial" w:hAnsi="Arial" w:cs="B Nazanin" w:hint="cs"/>
            <w:noProof/>
            <w:sz w:val="30"/>
            <w:szCs w:val="30"/>
            <w:rtl/>
          </w:rPr>
          <w:t>مدیریت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_Toc316281911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88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47" w:anchor="_Toc316281912" w:history="1">
        <w:r>
          <w:rPr>
            <w:rStyle w:val="Hyperlink"/>
            <w:noProof/>
            <w:sz w:val="30"/>
            <w:szCs w:val="30"/>
            <w:rtl/>
          </w:rPr>
          <w:t xml:space="preserve">2.4 مسائل طراحی </w:t>
        </w:r>
        <w:r>
          <w:rPr>
            <w:rStyle w:val="Hyperlink"/>
            <w:rFonts w:ascii="Arial" w:hAnsi="Arial" w:cs="B Nazanin" w:hint="cs"/>
            <w:noProof/>
            <w:sz w:val="30"/>
            <w:szCs w:val="30"/>
            <w:rtl/>
          </w:rPr>
          <w:t>و چالش</w:t>
        </w:r>
        <w:r>
          <w:rPr>
            <w:rStyle w:val="Hyperlink"/>
            <w:noProof/>
            <w:sz w:val="30"/>
            <w:szCs w:val="30"/>
            <w:rtl/>
          </w:rPr>
          <w:t xml:space="preserve"> </w:t>
        </w:r>
        <w:r>
          <w:rPr>
            <w:rStyle w:val="Hyperlink"/>
            <w:rFonts w:ascii="Arial" w:hAnsi="Arial" w:cs="B Nazanin" w:hint="cs"/>
            <w:noProof/>
            <w:sz w:val="30"/>
            <w:szCs w:val="30"/>
            <w:rtl/>
          </w:rPr>
          <w:t>ها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_Toc316281912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89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48" w:anchor="_Toc316281913" w:history="1">
        <w:r>
          <w:rPr>
            <w:rStyle w:val="Hyperlink"/>
            <w:noProof/>
            <w:sz w:val="30"/>
            <w:szCs w:val="30"/>
            <w:rtl/>
          </w:rPr>
          <w:t xml:space="preserve">1.2.4 کنترل </w:t>
        </w:r>
        <w:r>
          <w:rPr>
            <w:rStyle w:val="Hyperlink"/>
            <w:rFonts w:ascii="Arial" w:hAnsi="Arial" w:cs="B Nazanin" w:hint="cs"/>
            <w:noProof/>
            <w:sz w:val="30"/>
            <w:szCs w:val="30"/>
            <w:rtl/>
          </w:rPr>
          <w:t>خوشه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_Toc316281913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90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49" w:anchor="_Toc316281914" w:history="1">
        <w:r>
          <w:rPr>
            <w:rStyle w:val="Hyperlink"/>
            <w:noProof/>
            <w:sz w:val="30"/>
            <w:szCs w:val="30"/>
            <w:rtl/>
            <w:lang w:bidi="fa-IR"/>
          </w:rPr>
          <w:t xml:space="preserve">2.2.4 </w:t>
        </w:r>
        <w:r>
          <w:rPr>
            <w:rStyle w:val="Hyperlink"/>
            <w:noProof/>
            <w:sz w:val="30"/>
            <w:szCs w:val="30"/>
            <w:rtl/>
          </w:rPr>
          <w:t>مدیریت منابع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_Toc316281914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91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50" w:anchor="_Toc316281915" w:history="1">
        <w:r>
          <w:rPr>
            <w:rStyle w:val="Hyperlink"/>
            <w:noProof/>
            <w:sz w:val="30"/>
            <w:szCs w:val="30"/>
            <w:rtl/>
          </w:rPr>
          <w:t xml:space="preserve">3.4 هماهنگی </w:t>
        </w:r>
        <w:r>
          <w:rPr>
            <w:rStyle w:val="Hyperlink"/>
            <w:rFonts w:ascii="Arial" w:hAnsi="Arial" w:cs="B Nazanin"/>
            <w:noProof/>
            <w:sz w:val="30"/>
            <w:szCs w:val="30"/>
          </w:rPr>
          <w:t>Intercluster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_Toc316281915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94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51" w:anchor="_Toc316281916" w:history="1">
        <w:r>
          <w:rPr>
            <w:rStyle w:val="Hyperlink"/>
            <w:noProof/>
            <w:sz w:val="30"/>
            <w:szCs w:val="30"/>
            <w:rtl/>
          </w:rPr>
          <w:t xml:space="preserve">3.4 هماهنگی </w:t>
        </w:r>
        <w:r>
          <w:rPr>
            <w:rStyle w:val="Hyperlink"/>
            <w:rFonts w:ascii="Arial" w:hAnsi="Arial" w:cs="B Nazanin"/>
            <w:noProof/>
            <w:sz w:val="30"/>
            <w:szCs w:val="30"/>
          </w:rPr>
          <w:t>Intercluster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_Toc316281916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95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52" w:anchor="_Toc316281917" w:history="1">
        <w:r>
          <w:rPr>
            <w:rStyle w:val="Hyperlink"/>
            <w:noProof/>
            <w:sz w:val="30"/>
            <w:szCs w:val="30"/>
            <w:rtl/>
          </w:rPr>
          <w:t>5.4.تشريح مسئله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_Toc316281917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96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53" w:anchor="_Toc316281918" w:history="1">
        <w:r>
          <w:rPr>
            <w:rStyle w:val="Hyperlink"/>
            <w:noProof/>
            <w:sz w:val="30"/>
            <w:szCs w:val="30"/>
            <w:rtl/>
          </w:rPr>
          <w:t xml:space="preserve">6.4.اکتشافی </w:t>
        </w:r>
        <w:r>
          <w:rPr>
            <w:rStyle w:val="Hyperlink"/>
            <w:rFonts w:ascii="Arial" w:hAnsi="Arial" w:cs="B Nazanin" w:hint="cs"/>
            <w:noProof/>
            <w:sz w:val="30"/>
            <w:szCs w:val="30"/>
            <w:rtl/>
          </w:rPr>
          <w:t>سه فاز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_Toc316281918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97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54" w:anchor="_Toc316281919" w:history="1">
        <w:r>
          <w:rPr>
            <w:rStyle w:val="Hyperlink"/>
            <w:noProof/>
            <w:sz w:val="30"/>
            <w:szCs w:val="30"/>
            <w:rtl/>
          </w:rPr>
          <w:t>7.4.نتایج شبیه سازی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_Toc316281919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98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55" w:anchor="_Toc316281920" w:history="1">
        <w:r>
          <w:rPr>
            <w:rStyle w:val="Hyperlink"/>
            <w:noProof/>
            <w:sz w:val="30"/>
            <w:szCs w:val="30"/>
            <w:rtl/>
          </w:rPr>
          <w:t>8.4.کاربرد میان افزار در شبکه حسگر بی سیم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_Toc316281920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99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56" w:anchor="_Toc316281921" w:history="1">
        <w:r>
          <w:rPr>
            <w:rStyle w:val="Hyperlink"/>
            <w:noProof/>
            <w:sz w:val="30"/>
            <w:szCs w:val="30"/>
            <w:rtl/>
          </w:rPr>
          <w:t>فصل پنجم: کارهای مرتبط انجام شده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_Toc316281921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101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57" w:anchor="_Toc316281922" w:history="1">
        <w:r>
          <w:rPr>
            <w:rStyle w:val="Hyperlink"/>
            <w:noProof/>
            <w:sz w:val="30"/>
            <w:szCs w:val="30"/>
          </w:rPr>
          <w:t>1.5</w:t>
        </w:r>
        <w:r>
          <w:rPr>
            <w:rStyle w:val="Hyperlink"/>
            <w:noProof/>
            <w:sz w:val="30"/>
            <w:szCs w:val="30"/>
            <w:rtl/>
          </w:rPr>
          <w:t xml:space="preserve">: پروژه </w:t>
        </w:r>
        <w:r>
          <w:rPr>
            <w:rStyle w:val="Hyperlink"/>
            <w:noProof/>
            <w:sz w:val="30"/>
            <w:szCs w:val="30"/>
          </w:rPr>
          <w:t>ExScal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_Toc316281922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102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58" w:anchor="_Toc316281923" w:history="1">
        <w:r>
          <w:rPr>
            <w:rStyle w:val="Hyperlink"/>
            <w:noProof/>
            <w:sz w:val="30"/>
            <w:szCs w:val="30"/>
          </w:rPr>
          <w:t>2.5</w:t>
        </w:r>
        <w:r>
          <w:rPr>
            <w:rStyle w:val="Hyperlink"/>
            <w:noProof/>
            <w:sz w:val="30"/>
            <w:szCs w:val="30"/>
            <w:rtl/>
          </w:rPr>
          <w:t xml:space="preserve">نرم </w:t>
        </w:r>
        <w:r>
          <w:rPr>
            <w:rStyle w:val="Hyperlink"/>
            <w:rFonts w:asciiTheme="minorBidi" w:hAnsiTheme="minorBidi" w:cs="B Nazanin" w:hint="cs"/>
            <w:noProof/>
            <w:sz w:val="30"/>
            <w:szCs w:val="30"/>
            <w:rtl/>
          </w:rPr>
          <w:t>افزار</w:t>
        </w:r>
        <w:r>
          <w:rPr>
            <w:rStyle w:val="Hyperlink"/>
            <w:noProof/>
            <w:sz w:val="30"/>
            <w:szCs w:val="30"/>
            <w:rtl/>
          </w:rPr>
          <w:t xml:space="preserve"> </w:t>
        </w:r>
        <w:r>
          <w:rPr>
            <w:rStyle w:val="Hyperlink"/>
            <w:rFonts w:asciiTheme="minorBidi" w:hAnsiTheme="minorBidi" w:cs="B Nazanin" w:hint="cs"/>
            <w:noProof/>
            <w:sz w:val="30"/>
            <w:szCs w:val="30"/>
            <w:rtl/>
          </w:rPr>
          <w:t>و الزامات</w:t>
        </w:r>
        <w:r>
          <w:rPr>
            <w:rStyle w:val="Hyperlink"/>
            <w:noProof/>
            <w:sz w:val="30"/>
            <w:szCs w:val="30"/>
            <w:rtl/>
          </w:rPr>
          <w:t xml:space="preserve"> </w:t>
        </w:r>
        <w:r>
          <w:rPr>
            <w:rStyle w:val="Hyperlink"/>
            <w:rFonts w:asciiTheme="minorBidi" w:hAnsiTheme="minorBidi" w:cs="B Nazanin" w:hint="cs"/>
            <w:noProof/>
            <w:sz w:val="30"/>
            <w:szCs w:val="30"/>
            <w:rtl/>
          </w:rPr>
          <w:t>آن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_Toc316281923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103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59" w:anchor="_Toc316281924" w:history="1">
        <w:r>
          <w:rPr>
            <w:rStyle w:val="Hyperlink"/>
            <w:rFonts w:asciiTheme="minorBidi" w:hAnsiTheme="minorBidi" w:cs="B Nazanin" w:hint="cs"/>
            <w:noProof/>
            <w:sz w:val="30"/>
            <w:szCs w:val="30"/>
            <w:rtl/>
          </w:rPr>
          <w:t>3.5. توپولوژی، پوشش، و استقرار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_Toc316281924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107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60" w:anchor="_Toc316281925" w:history="1">
        <w:r>
          <w:rPr>
            <w:rStyle w:val="Hyperlink"/>
            <w:noProof/>
            <w:sz w:val="30"/>
            <w:szCs w:val="30"/>
            <w:rtl/>
          </w:rPr>
          <w:t>4.5. نرم افزار معماری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_Toc316281925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110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61" w:anchor="_Toc316281926" w:history="1">
        <w:r>
          <w:rPr>
            <w:rStyle w:val="Hyperlink"/>
            <w:noProof/>
            <w:sz w:val="30"/>
            <w:szCs w:val="30"/>
            <w:rtl/>
          </w:rPr>
          <w:t>1.4.5.</w:t>
        </w:r>
        <w:r>
          <w:rPr>
            <w:rStyle w:val="Hyperlink"/>
            <w:rFonts w:asciiTheme="minorBidi" w:hAnsiTheme="minorBidi" w:cs="B Nazanin" w:hint="cs"/>
            <w:noProof/>
            <w:sz w:val="30"/>
            <w:szCs w:val="30"/>
            <w:rtl/>
          </w:rPr>
          <w:t>مطمئن</w:t>
        </w:r>
        <w:r>
          <w:rPr>
            <w:rStyle w:val="Hyperlink"/>
            <w:noProof/>
            <w:sz w:val="30"/>
            <w:szCs w:val="30"/>
            <w:rtl/>
          </w:rPr>
          <w:t xml:space="preserve"> </w:t>
        </w:r>
        <w:r>
          <w:rPr>
            <w:rStyle w:val="Hyperlink"/>
            <w:rFonts w:asciiTheme="minorBidi" w:hAnsiTheme="minorBidi" w:cs="B Nazanin" w:hint="cs"/>
            <w:noProof/>
            <w:sz w:val="30"/>
            <w:szCs w:val="30"/>
            <w:rtl/>
          </w:rPr>
          <w:t>پایه</w:t>
        </w:r>
        <w:r>
          <w:rPr>
            <w:rStyle w:val="Hyperlink"/>
            <w:noProof/>
            <w:sz w:val="30"/>
            <w:szCs w:val="30"/>
            <w:rtl/>
          </w:rPr>
          <w:t xml:space="preserve"> </w:t>
        </w:r>
        <w:r>
          <w:rPr>
            <w:rStyle w:val="Hyperlink"/>
            <w:rFonts w:asciiTheme="minorBidi" w:hAnsiTheme="minorBidi" w:cs="B Nazanin" w:hint="cs"/>
            <w:noProof/>
            <w:sz w:val="30"/>
            <w:szCs w:val="30"/>
            <w:rtl/>
          </w:rPr>
          <w:t>و به کارگیری</w:t>
        </w:r>
        <w:r>
          <w:rPr>
            <w:rStyle w:val="Hyperlink"/>
            <w:noProof/>
            <w:sz w:val="30"/>
            <w:szCs w:val="30"/>
            <w:rtl/>
          </w:rPr>
          <w:t xml:space="preserve"> </w:t>
        </w:r>
        <w:r>
          <w:rPr>
            <w:rStyle w:val="Hyperlink"/>
            <w:rFonts w:asciiTheme="minorBidi" w:hAnsiTheme="minorBidi" w:cs="B Nazanin" w:hint="cs"/>
            <w:noProof/>
            <w:sz w:val="30"/>
            <w:szCs w:val="30"/>
            <w:rtl/>
          </w:rPr>
          <w:t>برنامه</w:t>
        </w:r>
        <w:r>
          <w:rPr>
            <w:rStyle w:val="Hyperlink"/>
            <w:noProof/>
            <w:sz w:val="30"/>
            <w:szCs w:val="30"/>
            <w:rtl/>
          </w:rPr>
          <w:t xml:space="preserve"> </w:t>
        </w:r>
        <w:r>
          <w:rPr>
            <w:rStyle w:val="Hyperlink"/>
            <w:rFonts w:asciiTheme="minorBidi" w:hAnsiTheme="minorBidi" w:cs="B Nazanin" w:hint="cs"/>
            <w:noProof/>
            <w:sz w:val="30"/>
            <w:szCs w:val="30"/>
            <w:rtl/>
          </w:rPr>
          <w:t>های</w:t>
        </w:r>
        <w:r>
          <w:rPr>
            <w:rStyle w:val="Hyperlink"/>
            <w:noProof/>
            <w:sz w:val="30"/>
            <w:szCs w:val="30"/>
            <w:rtl/>
          </w:rPr>
          <w:t xml:space="preserve"> </w:t>
        </w:r>
        <w:r>
          <w:rPr>
            <w:rStyle w:val="Hyperlink"/>
            <w:rFonts w:asciiTheme="minorBidi" w:hAnsiTheme="minorBidi" w:cs="B Nazanin" w:hint="cs"/>
            <w:noProof/>
            <w:sz w:val="30"/>
            <w:szCs w:val="30"/>
            <w:rtl/>
          </w:rPr>
          <w:t>کاربردی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_Toc316281926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110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62" w:anchor="_Toc316281927" w:history="1">
        <w:r>
          <w:rPr>
            <w:rStyle w:val="Hyperlink"/>
            <w:noProof/>
            <w:sz w:val="30"/>
            <w:szCs w:val="30"/>
            <w:rtl/>
          </w:rPr>
          <w:t xml:space="preserve">2.4.5. کاربرد </w:t>
        </w:r>
        <w:r>
          <w:rPr>
            <w:rStyle w:val="Hyperlink"/>
            <w:rFonts w:asciiTheme="minorBidi" w:hAnsiTheme="minorBidi" w:cs="B Nazanin" w:hint="cs"/>
            <w:noProof/>
            <w:sz w:val="30"/>
            <w:szCs w:val="30"/>
            <w:rtl/>
          </w:rPr>
          <w:t>محلی سازی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_Toc316281927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112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63" w:anchor="_Toc316281928" w:history="1">
        <w:r>
          <w:rPr>
            <w:rStyle w:val="Hyperlink"/>
            <w:noProof/>
            <w:sz w:val="30"/>
            <w:szCs w:val="30"/>
            <w:rtl/>
          </w:rPr>
          <w:t>3.4.5</w:t>
        </w:r>
        <w:r>
          <w:rPr>
            <w:rStyle w:val="Hyperlink"/>
            <w:rFonts w:asciiTheme="minorBidi" w:hAnsiTheme="minorBidi" w:cs="B Nazanin" w:hint="cs"/>
            <w:noProof/>
            <w:sz w:val="30"/>
            <w:szCs w:val="30"/>
            <w:rtl/>
          </w:rPr>
          <w:t>.</w:t>
        </w:r>
        <w:r>
          <w:rPr>
            <w:rStyle w:val="Hyperlink"/>
            <w:noProof/>
            <w:sz w:val="30"/>
            <w:szCs w:val="30"/>
            <w:rtl/>
          </w:rPr>
          <w:t xml:space="preserve">محیط </w:t>
        </w:r>
        <w:r>
          <w:rPr>
            <w:rStyle w:val="Hyperlink"/>
            <w:rFonts w:asciiTheme="minorBidi" w:hAnsiTheme="minorBidi" w:cs="B Nazanin" w:hint="cs"/>
            <w:noProof/>
            <w:sz w:val="30"/>
            <w:szCs w:val="30"/>
            <w:rtl/>
          </w:rPr>
          <w:t>برنامه</w:t>
        </w:r>
        <w:r>
          <w:rPr>
            <w:rStyle w:val="Hyperlink"/>
            <w:noProof/>
            <w:sz w:val="30"/>
            <w:szCs w:val="30"/>
            <w:rtl/>
          </w:rPr>
          <w:t xml:space="preserve">، </w:t>
        </w:r>
        <w:r>
          <w:rPr>
            <w:rStyle w:val="Hyperlink"/>
            <w:rFonts w:asciiTheme="minorBidi" w:hAnsiTheme="minorBidi" w:cs="B Nazanin" w:hint="cs"/>
            <w:noProof/>
            <w:sz w:val="30"/>
            <w:szCs w:val="30"/>
            <w:rtl/>
          </w:rPr>
          <w:t>امنیت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_Toc316281928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114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pStyle w:val="TOC1"/>
        <w:tabs>
          <w:tab w:val="right" w:leader="dot" w:pos="9350"/>
        </w:tabs>
        <w:bidi/>
        <w:rPr>
          <w:noProof/>
          <w:sz w:val="30"/>
          <w:szCs w:val="30"/>
        </w:rPr>
      </w:pPr>
      <w:hyperlink r:id="rId64" w:anchor="_Toc316281929" w:history="1">
        <w:r>
          <w:rPr>
            <w:rStyle w:val="Hyperlink"/>
            <w:noProof/>
            <w:sz w:val="30"/>
            <w:szCs w:val="30"/>
            <w:rtl/>
          </w:rPr>
          <w:t>منابع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</w:rPr>
          <w:instrText xml:space="preserve"> PAGEREF _Toc316281929 \h </w:instrText>
        </w:r>
        <w:r>
          <w:rPr>
            <w:rStyle w:val="Hyperlink"/>
            <w:noProof/>
            <w:webHidden/>
            <w:color w:val="auto"/>
            <w:sz w:val="30"/>
            <w:szCs w:val="30"/>
          </w:rPr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separate"/>
        </w:r>
        <w:r>
          <w:rPr>
            <w:rStyle w:val="Hyperlink"/>
            <w:noProof/>
            <w:webHidden/>
            <w:color w:val="auto"/>
            <w:sz w:val="30"/>
            <w:szCs w:val="30"/>
            <w:rtl/>
          </w:rPr>
          <w:t>125</w:t>
        </w:r>
        <w:r>
          <w:rPr>
            <w:rStyle w:val="Hyperlink"/>
            <w:noProof/>
            <w:webHidden/>
            <w:color w:val="auto"/>
            <w:sz w:val="30"/>
            <w:szCs w:val="30"/>
          </w:rPr>
          <w:fldChar w:fldCharType="end"/>
        </w:r>
      </w:hyperlink>
    </w:p>
    <w:p w:rsidR="00BE5643" w:rsidRDefault="00BE5643" w:rsidP="00BE5643">
      <w:pPr>
        <w:bidi/>
        <w:spacing w:line="360" w:lineRule="auto"/>
        <w:jc w:val="right"/>
        <w:rPr>
          <w:rFonts w:cs="B Nazanin"/>
          <w:sz w:val="28"/>
          <w:szCs w:val="28"/>
          <w:lang w:bidi="fa-IR"/>
        </w:rPr>
      </w:pPr>
      <w:r>
        <w:rPr>
          <w:rFonts w:cs="B Nazanin"/>
          <w:sz w:val="36"/>
          <w:szCs w:val="36"/>
          <w:rtl/>
          <w:lang w:bidi="fa-IR"/>
        </w:rPr>
        <w:fldChar w:fldCharType="end"/>
      </w:r>
    </w:p>
    <w:p w:rsidR="00BE5643" w:rsidRDefault="00BE5643" w:rsidP="00BE5643">
      <w:pPr>
        <w:pStyle w:val="NoSpacing"/>
        <w:bidi/>
        <w:spacing w:line="360" w:lineRule="auto"/>
        <w:jc w:val="highKashida"/>
        <w:rPr>
          <w:rFonts w:cs="B Nazanin"/>
          <w:sz w:val="28"/>
          <w:szCs w:val="28"/>
          <w:lang w:bidi="fa-IR"/>
        </w:rPr>
      </w:pPr>
    </w:p>
    <w:p w:rsidR="00BE5643" w:rsidRDefault="00BE5643" w:rsidP="00BE5643">
      <w:pPr>
        <w:spacing w:after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rtl/>
          <w:lang w:bidi="fa-IR"/>
        </w:rPr>
        <w:sectPr w:rsidR="00BE5643">
          <w:pgSz w:w="12240" w:h="15840"/>
          <w:pgMar w:top="1440" w:right="1440" w:bottom="1440" w:left="1440" w:header="720" w:footer="720" w:gutter="0"/>
          <w:pgNumType w:fmt="arabicAbjad" w:start="4"/>
          <w:cols w:space="720"/>
        </w:sectPr>
      </w:pPr>
    </w:p>
    <w:p w:rsidR="00BE5643" w:rsidRDefault="00BE5643" w:rsidP="00BE5643">
      <w:pPr>
        <w:pStyle w:val="Heading1"/>
        <w:bidi/>
        <w:rPr>
          <w:lang w:bidi="fa-IR"/>
        </w:rPr>
      </w:pPr>
      <w:bookmarkStart w:id="1" w:name="_Toc316281872"/>
      <w:r>
        <w:rPr>
          <w:rtl/>
          <w:lang w:bidi="fa-IR"/>
        </w:rPr>
        <w:lastRenderedPageBreak/>
        <w:t>چکیده</w:t>
      </w:r>
      <w:bookmarkEnd w:id="1"/>
    </w:p>
    <w:p w:rsidR="00BE5643" w:rsidRDefault="00BE5643" w:rsidP="00BE5643">
      <w:pPr>
        <w:pStyle w:val="NoSpacing"/>
        <w:bidi/>
        <w:spacing w:line="360" w:lineRule="auto"/>
        <w:jc w:val="highKashida"/>
        <w:rPr>
          <w:rFonts w:cs="B Nazanin"/>
          <w:sz w:val="28"/>
          <w:szCs w:val="28"/>
          <w:rtl/>
          <w:lang w:bidi="fa-IR"/>
        </w:rPr>
      </w:pPr>
      <w:r>
        <w:rPr>
          <w:rFonts w:asciiTheme="minorBidi" w:hAnsiTheme="minorBidi" w:cs="B Nazanin" w:hint="cs"/>
          <w:color w:val="000000"/>
          <w:sz w:val="28"/>
          <w:szCs w:val="28"/>
          <w:rtl/>
        </w:rPr>
        <w:t>بازتاب ، ثابت شده است به مکانیزمی قدرتمند برای رسیدن به انطباق نرم افزار در معماری میان افزار ، اگر چه  این مفهوم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نیازمند آن است که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میان افزار باز شده و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آن همه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اصلاح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عملکرد و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رفتار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آن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ممکن شود</w:t>
      </w:r>
      <w:r>
        <w:rPr>
          <w:rFonts w:asciiTheme="minorBidi" w:hAnsiTheme="minorBidi" w:cs="B Nazanin"/>
          <w:color w:val="000000"/>
          <w:sz w:val="28"/>
          <w:szCs w:val="28"/>
        </w:rPr>
        <w:t>.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 xml:space="preserve"> این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منجر به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سیستم هایی می شود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که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به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سختی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 xml:space="preserve"> درک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و آنالیز می شوند و ممکن است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به سرعت باعث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 xml:space="preserve">پایمال کردن توسعه دهندگان شود </w:t>
      </w:r>
      <w:r>
        <w:rPr>
          <w:rFonts w:asciiTheme="minorBidi" w:hAnsiTheme="minorBidi" w:cs="B Nazanin"/>
          <w:color w:val="000000"/>
          <w:sz w:val="28"/>
          <w:szCs w:val="28"/>
        </w:rPr>
        <w:t>.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 xml:space="preserve"> امن تر و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قابل فهم تر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از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روش های</w:t>
      </w:r>
      <w:r>
        <w:rPr>
          <w:rFonts w:asciiTheme="minorBidi" w:hAnsiTheme="minorBidi" w:cs="B Nazanin"/>
          <w:color w:val="000000"/>
          <w:sz w:val="28"/>
          <w:szCs w:val="28"/>
        </w:rPr>
        <w:t> 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مدل سازی و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مطرح ،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 xml:space="preserve"> استفاده و اجرای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قسمتی از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اصول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بازتابنده است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در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حالی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که محدود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کردن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دامنه ی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ممکن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از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اصلاح، به عنوان میان افزار شفاف است . ما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در نظر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گرفتیم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که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با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توجه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به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محدودیت منابع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در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شبکه های حسگر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بی سیم ( شبکه گیرنده بی سیم ) بهتر است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: محدود کردن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ویژگی های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بازتابنده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به منظور صرفه جویی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چرخه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محاسباتی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و کاهش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ترافیک شبکه.علاوه بر این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ما باور نمی کنیم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همه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تغییرات دروغ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را در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توسعه دهنده نرم افزار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 xml:space="preserve"> و ما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جدا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از نگرانی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های عملیاتی، اصلاح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نقشه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های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مختلف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و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سطوح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انتزاعی نقش های مختلف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عملیاتی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را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معرفی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 xml:space="preserve">می کنیم </w:t>
      </w:r>
      <w:r>
        <w:rPr>
          <w:rFonts w:asciiTheme="minorBidi" w:hAnsiTheme="minorBidi" w:cs="B Nazanin"/>
          <w:color w:val="000000"/>
          <w:sz w:val="28"/>
          <w:szCs w:val="28"/>
        </w:rPr>
        <w:t>.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معماری میان افزاری را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فراهم می کنیم که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استراتژی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کنترل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نقاط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سازگاری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 xml:space="preserve"> را معرفی کنیم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که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در دسترس هستند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برای قابلیت های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اولیه</w:t>
      </w:r>
      <w:r>
        <w:rPr>
          <w:rFonts w:asciiTheme="minorBidi" w:hAnsiTheme="minorBidi" w:cs="B Nazanin"/>
          <w:color w:val="000000"/>
          <w:sz w:val="28"/>
          <w:szCs w:val="28"/>
        </w:rPr>
        <w:t> 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تغییررفتار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 xml:space="preserve"> میان افزار</w:t>
      </w:r>
      <w:r>
        <w:rPr>
          <w:rFonts w:asciiTheme="minorBidi" w:hAnsiTheme="minorBidi" w:cs="B Nazanin"/>
          <w:color w:val="000000"/>
          <w:sz w:val="28"/>
          <w:szCs w:val="28"/>
        </w:rPr>
        <w:t>.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 xml:space="preserve"> رویکرد ما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از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طریق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اجرای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اثبات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نمونه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مفهوم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که برای کمک به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استفاده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های صنعتی در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حوزه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تدارکات و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سناریوی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نیاز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برای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تغییر ، در</w:t>
      </w:r>
      <w:r>
        <w:rPr>
          <w:rFonts w:asciiTheme="minorBidi" w:hAnsiTheme="minorBidi" w:cs="B Nazanin"/>
          <w:color w:val="000000"/>
          <w:sz w:val="28"/>
          <w:szCs w:val="28"/>
        </w:rPr>
        <w:t> 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قابلیت های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برنامه ریزی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ظرفیت میان افزار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ارزیابی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شده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 xml:space="preserve">است </w:t>
      </w:r>
      <w:r>
        <w:rPr>
          <w:rFonts w:asciiTheme="minorBidi" w:hAnsiTheme="minorBidi" w:cs="B Nazanin"/>
          <w:color w:val="000000"/>
          <w:sz w:val="28"/>
          <w:szCs w:val="28"/>
        </w:rPr>
        <w:t>.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 xml:space="preserve"> نمایش نتایج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نشان می دهد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که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چگونه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تغییرات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در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الزامات کسب و کار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ممکن است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 xml:space="preserve"> از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طریق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 xml:space="preserve"> حمایت موثر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 xml:space="preserve"> منجر به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 xml:space="preserve"> معرفی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 xml:space="preserve"> نقاط</w:t>
      </w:r>
      <w:r>
        <w:rPr>
          <w:rFonts w:asciiTheme="minorBidi" w:hAnsiTheme="minorBidi" w:cs="B Nazanin"/>
          <w:color w:val="000000"/>
          <w:sz w:val="28"/>
          <w:szCs w:val="28"/>
        </w:rPr>
        <w:t>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سازگاری</w:t>
      </w:r>
      <w:r>
        <w:rPr>
          <w:rFonts w:asciiTheme="minorBidi" w:hAnsiTheme="minorBidi" w:cs="B Nazanin"/>
          <w:color w:val="000000"/>
          <w:sz w:val="28"/>
          <w:szCs w:val="28"/>
        </w:rPr>
        <w:t>  </w:t>
      </w:r>
      <w:r>
        <w:rPr>
          <w:rFonts w:asciiTheme="minorBidi" w:hAnsiTheme="minorBidi" w:cs="B Nazanin" w:hint="cs"/>
          <w:color w:val="000000"/>
          <w:sz w:val="28"/>
          <w:szCs w:val="28"/>
          <w:rtl/>
        </w:rPr>
        <w:t>است</w:t>
      </w:r>
      <w:r>
        <w:rPr>
          <w:rFonts w:asciiTheme="minorBidi" w:hAnsiTheme="minorBidi" w:cs="B Nazanin"/>
          <w:color w:val="000000"/>
          <w:sz w:val="28"/>
          <w:szCs w:val="28"/>
        </w:rPr>
        <w:t>.</w:t>
      </w:r>
    </w:p>
    <w:p w:rsidR="004661AA" w:rsidRDefault="004661AA" w:rsidP="00BE5643">
      <w:pPr>
        <w:bidi/>
        <w:rPr>
          <w:rFonts w:hint="cs"/>
          <w:rtl/>
          <w:lang w:bidi="fa-IR"/>
        </w:rPr>
      </w:pPr>
    </w:p>
    <w:sectPr w:rsidR="00466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oak Std">
    <w:panose1 w:val="00000A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D10CC"/>
    <w:multiLevelType w:val="hybridMultilevel"/>
    <w:tmpl w:val="9918BBB2"/>
    <w:lvl w:ilvl="0" w:tplc="1618161E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B Nazanin" w:hint="default"/>
        <w:lang w:bidi="ar-SA"/>
      </w:rPr>
    </w:lvl>
    <w:lvl w:ilvl="1" w:tplc="04090003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BC"/>
    <w:rsid w:val="004661AA"/>
    <w:rsid w:val="00BE5643"/>
    <w:rsid w:val="00E0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D4B0D"/>
  <w15:chartTrackingRefBased/>
  <w15:docId w15:val="{397B97BB-BDC1-4233-859B-6DCA61F7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5643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6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6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6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6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6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6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64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6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BE564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5643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BE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E564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E564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E564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E564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E564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E564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E564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E564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E5643"/>
    <w:pPr>
      <w:spacing w:after="100"/>
      <w:ind w:left="17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E56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5643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E5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564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BE5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564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643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BE5643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E5643"/>
    <w:pPr>
      <w:ind w:left="720"/>
      <w:contextualSpacing/>
    </w:pPr>
  </w:style>
  <w:style w:type="paragraph" w:customStyle="1" w:styleId="article">
    <w:name w:val="article"/>
    <w:basedOn w:val="Normal"/>
    <w:rsid w:val="00BE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BE5643"/>
    <w:rPr>
      <w:vertAlign w:val="superscript"/>
    </w:rPr>
  </w:style>
  <w:style w:type="character" w:customStyle="1" w:styleId="hps">
    <w:name w:val="hps"/>
    <w:basedOn w:val="DefaultParagraphFont"/>
    <w:rsid w:val="00BE5643"/>
  </w:style>
  <w:style w:type="character" w:customStyle="1" w:styleId="apple-converted-space">
    <w:name w:val="apple-converted-space"/>
    <w:basedOn w:val="DefaultParagraphFont"/>
    <w:rsid w:val="00BE5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6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18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26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39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21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34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42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47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50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55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63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7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20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29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41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54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62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24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32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37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40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45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53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58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23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28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36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49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57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61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10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19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31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44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52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60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14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22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27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30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35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43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48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56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64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8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51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17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25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33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38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46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Relationship Id="rId59" Type="http://schemas.openxmlformats.org/officeDocument/2006/relationships/hyperlink" Target="file:///G:\&#1662;&#1575;&#1740;&#1575;&#1606;%20&#1606;&#1575;&#1605;&#1607;\&#1662;&#1575;&#1740;&#1575;&#1606;%20&#1606;&#1575;&#1605;&#1607;%20&#1601;&#1606;&#1575;&#1608;&#1585;&#1740;%20&#1575;&#1591;&#1604;&#1575;&#1593;&#1575;&#1578;\&#1601;&#1606;&#1575;&#1608;&#1585;&#1740;%20&#1575;&#1591;&#1604;&#1575;&#1593;&#1575;&#1578;\&#1576;&#1585;&#1585;&#1587;&#1740;%20&#1588;&#1576;&#1705;&#1607;%20&#1607;&#1575;&#1740;%20&#1581;&#1587;&#1711;&#1585;%20&#1576;&#1740;%20&#1587;&#1740;&#1605;%20&#1583;%20&#1585;%20&#1606;&#1602;&#1575;&#1591;%20&#1575;&#1606;&#1591;&#1576;&#1575;&#1602;%20&#1662;&#1584;&#1740;&#1585;&#1740;%20&#1605;&#1593;&#1605;&#1575;&#1585;&#1740;%20&#1605;&#1740;&#1575;&#1606;%20&#1575;&#1601;&#1586;&#1575;&#1585;\&#1576;&#1585;&#1585;&#1587;&#1740;%20&#1588;&#1576;&#1705;&#1607;%20&#1607;&#1575;&#1740;%20&#1581;&#1587;&#1711;&#1585;%20&#1576;&#1740;%20&#1587;&#1740;&#1605;%20&#1583;%20&#1585;&#1606;&#1602;&#1575;&#1591;%20&#1575;&#1606;&#1591;&#1576;&#1575;&#1602;%20&#1662;&#1584;&#1740;&#1585;&#1740;%20&#1605;&#1593;&#1605;&#1575;&#1585;&#1740;%20&#1605;&#1740;&#1575;&#1606;%20&#1575;&#1601;&#1586;&#1575;&#1585;&#1579;&#1579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3385</Words>
  <Characters>19299</Characters>
  <Application>Microsoft Office Word</Application>
  <DocSecurity>0</DocSecurity>
  <Lines>160</Lines>
  <Paragraphs>45</Paragraphs>
  <ScaleCrop>false</ScaleCrop>
  <Company/>
  <LinksUpToDate>false</LinksUpToDate>
  <CharactersWithSpaces>22639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2016-07-29T08:40:00Z</dcterms:created>
  <dcterms:modified xsi:type="dcterms:W3CDTF">2016-07-29T08:41:00Z</dcterms:modified>
</cp:coreProperties>
</file>